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4461E" w:rsidRPr="00F11BDA" w:rsidTr="00A174F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F11BDA" w:rsidRDefault="00B4461E" w:rsidP="00A174F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11BDA">
              <w:rPr>
                <w:rFonts w:ascii="Calibri" w:hAnsi="Calibri"/>
                <w:b/>
              </w:rPr>
              <w:t>OBRAZAC</w:t>
            </w:r>
            <w:r w:rsidRPr="00F11BDA">
              <w:rPr>
                <w:rFonts w:ascii="Calibri" w:hAnsi="Calibri"/>
                <w:b/>
              </w:rPr>
              <w:br/>
              <w:t xml:space="preserve">sudjelovanja u savjetovanju s javnošću (internetsko savjetovanje) o nacrtu prijedloga odluke </w:t>
            </w:r>
            <w:r w:rsidRPr="00F11BDA">
              <w:rPr>
                <w:rFonts w:ascii="Calibri" w:hAnsi="Calibri"/>
                <w:b/>
              </w:rPr>
              <w:br/>
              <w:t xml:space="preserve">ili drugog općeg akta </w:t>
            </w:r>
          </w:p>
        </w:tc>
      </w:tr>
      <w:tr w:rsidR="00B4461E" w:rsidRPr="00F11BDA" w:rsidTr="00A174F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  <w:b/>
              </w:rPr>
            </w:pPr>
            <w:r w:rsidRPr="00F11BDA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11BDA" w:rsidRPr="00F11BDA" w:rsidRDefault="00F11BDA" w:rsidP="00F11BDA">
            <w:pPr>
              <w:pStyle w:val="Tijeloteksta"/>
              <w:jc w:val="both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Prijedlog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Odluke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o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načinu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ostvarivanja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prednosti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pri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upisu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djece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u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Dječji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spellStart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>vrtić</w:t>
            </w:r>
            <w:proofErr w:type="spellEnd"/>
            <w:r w:rsidRPr="00F11BDA">
              <w:rPr>
                <w:rFonts w:asciiTheme="minorHAnsi" w:hAnsiTheme="minorHAnsi" w:cstheme="minorHAnsi"/>
                <w:b w:val="0"/>
                <w:lang w:val="en-US"/>
              </w:rPr>
              <w:t xml:space="preserve"> Viškovo </w:t>
            </w:r>
          </w:p>
          <w:p w:rsidR="00B4461E" w:rsidRPr="00F11BDA" w:rsidRDefault="00B4461E" w:rsidP="0069409D">
            <w:pPr>
              <w:spacing w:line="247" w:lineRule="auto"/>
              <w:jc w:val="center"/>
              <w:rPr>
                <w:rFonts w:cstheme="minorHAnsi"/>
                <w:b/>
              </w:rPr>
            </w:pPr>
          </w:p>
        </w:tc>
      </w:tr>
      <w:tr w:rsidR="00B4461E" w:rsidRPr="00F11BDA" w:rsidTr="00A174F9">
        <w:trPr>
          <w:trHeight w:val="59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  <w:b/>
              </w:rPr>
            </w:pPr>
            <w:r w:rsidRPr="00F11BDA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4461E" w:rsidRPr="00F11BDA" w:rsidRDefault="00B4461E" w:rsidP="00A174F9">
            <w:pPr>
              <w:jc w:val="center"/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 xml:space="preserve">Odsjek Ureda načelnika </w:t>
            </w:r>
          </w:p>
        </w:tc>
      </w:tr>
      <w:tr w:rsidR="00B4461E" w:rsidRPr="00F11BDA" w:rsidTr="00A174F9">
        <w:trPr>
          <w:trHeight w:val="69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  <w:b/>
              </w:rPr>
            </w:pPr>
          </w:p>
          <w:p w:rsidR="00B4461E" w:rsidRPr="00F11BDA" w:rsidRDefault="00B4461E" w:rsidP="00F11BDA">
            <w:pPr>
              <w:rPr>
                <w:rFonts w:ascii="Calibri" w:hAnsi="Calibri"/>
                <w:b/>
              </w:rPr>
            </w:pPr>
            <w:r w:rsidRPr="00F11BDA">
              <w:rPr>
                <w:rFonts w:ascii="Calibri" w:hAnsi="Calibri"/>
                <w:b/>
              </w:rPr>
              <w:t xml:space="preserve">Početak savjetovanja: </w:t>
            </w:r>
            <w:r w:rsidR="00F11BDA">
              <w:rPr>
                <w:rFonts w:ascii="Calibri" w:hAnsi="Calibri"/>
                <w:b/>
              </w:rPr>
              <w:t>17</w:t>
            </w:r>
            <w:r w:rsidRPr="00F11BDA">
              <w:rPr>
                <w:rFonts w:ascii="Calibri" w:hAnsi="Calibri"/>
                <w:b/>
              </w:rPr>
              <w:t xml:space="preserve">. </w:t>
            </w:r>
            <w:r w:rsidR="00F11BDA">
              <w:rPr>
                <w:rFonts w:ascii="Calibri" w:hAnsi="Calibri"/>
                <w:b/>
              </w:rPr>
              <w:t>siječnja 2023</w:t>
            </w:r>
            <w:r w:rsidRPr="00F11BDA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B4461E" w:rsidRPr="00F11BDA" w:rsidRDefault="00B4461E" w:rsidP="00A174F9">
            <w:pPr>
              <w:rPr>
                <w:rFonts w:ascii="Calibri" w:hAnsi="Calibri"/>
                <w:b/>
              </w:rPr>
            </w:pPr>
          </w:p>
          <w:p w:rsidR="00B4461E" w:rsidRPr="00F11BDA" w:rsidRDefault="00B4461E" w:rsidP="00F11BDA">
            <w:pPr>
              <w:rPr>
                <w:rFonts w:ascii="Calibri" w:hAnsi="Calibri"/>
                <w:b/>
              </w:rPr>
            </w:pPr>
            <w:r w:rsidRPr="00F11BDA">
              <w:rPr>
                <w:rFonts w:ascii="Calibri" w:hAnsi="Calibri"/>
                <w:b/>
              </w:rPr>
              <w:t xml:space="preserve">Završetak savjetovanja: </w:t>
            </w:r>
            <w:r w:rsidR="00F11BDA">
              <w:rPr>
                <w:rFonts w:ascii="Calibri" w:hAnsi="Calibri"/>
                <w:b/>
              </w:rPr>
              <w:t>17</w:t>
            </w:r>
            <w:r w:rsidRPr="00F11BDA">
              <w:rPr>
                <w:rFonts w:ascii="Calibri" w:hAnsi="Calibri"/>
                <w:b/>
              </w:rPr>
              <w:t xml:space="preserve">. </w:t>
            </w:r>
            <w:r w:rsidR="00F11BDA">
              <w:rPr>
                <w:rFonts w:ascii="Calibri" w:hAnsi="Calibri"/>
                <w:b/>
              </w:rPr>
              <w:t>veljače</w:t>
            </w:r>
            <w:r w:rsidR="0069409D" w:rsidRPr="00F11BDA">
              <w:rPr>
                <w:rFonts w:ascii="Calibri" w:hAnsi="Calibri"/>
                <w:b/>
              </w:rPr>
              <w:t xml:space="preserve"> 2023</w:t>
            </w:r>
            <w:r w:rsidRPr="00F11BDA">
              <w:rPr>
                <w:rFonts w:ascii="Calibri" w:hAnsi="Calibri"/>
                <w:b/>
              </w:rPr>
              <w:t>. godine</w:t>
            </w:r>
          </w:p>
        </w:tc>
      </w:tr>
      <w:tr w:rsidR="00B4461E" w:rsidRPr="00F11BDA" w:rsidTr="00A174F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F11BDA" w:rsidTr="00A174F9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F11BDA" w:rsidTr="00A174F9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</w:p>
          <w:p w:rsidR="00B4461E" w:rsidRPr="00F11BDA" w:rsidRDefault="00B4461E" w:rsidP="00A174F9">
            <w:pPr>
              <w:rPr>
                <w:rFonts w:ascii="Calibri" w:hAnsi="Calibri"/>
              </w:rPr>
            </w:pPr>
          </w:p>
          <w:p w:rsidR="00B4461E" w:rsidRPr="00F11BDA" w:rsidRDefault="00B4461E" w:rsidP="00A174F9">
            <w:pPr>
              <w:rPr>
                <w:rFonts w:ascii="Calibri" w:hAnsi="Calibri"/>
              </w:rPr>
            </w:pPr>
          </w:p>
          <w:p w:rsidR="00B4461E" w:rsidRPr="00F11BDA" w:rsidRDefault="00B4461E" w:rsidP="00A174F9">
            <w:pPr>
              <w:rPr>
                <w:rFonts w:ascii="Calibri" w:hAnsi="Calibri"/>
              </w:rPr>
            </w:pPr>
          </w:p>
          <w:p w:rsidR="00B4461E" w:rsidRPr="00F11BDA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F11BDA" w:rsidTr="00A174F9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>Primjedbe na pojedine članke ili dijelove nacrta akta ili dokumenta (prijedlog i mišljenje) s obrazloženjem</w:t>
            </w:r>
          </w:p>
          <w:p w:rsidR="00B4461E" w:rsidRPr="00F11BDA" w:rsidRDefault="00B4461E" w:rsidP="00A174F9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F11BDA" w:rsidTr="00A174F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>Načelni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</w:p>
        </w:tc>
      </w:tr>
      <w:tr w:rsidR="00B4461E" w:rsidRPr="00F11BDA" w:rsidTr="00A174F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  <w:r w:rsidRPr="00F11BDA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4461E" w:rsidRPr="00F11BDA" w:rsidRDefault="00B4461E" w:rsidP="00A174F9">
            <w:pPr>
              <w:rPr>
                <w:rFonts w:ascii="Calibri" w:hAnsi="Calibri"/>
              </w:rPr>
            </w:pPr>
          </w:p>
        </w:tc>
      </w:tr>
    </w:tbl>
    <w:p w:rsidR="00B4461E" w:rsidRPr="00F11BDA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B4461E" w:rsidRPr="00F11BDA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Popunjeni obrazac dostaviti na adresu elektroničke pošte:</w:t>
      </w:r>
      <w:r w:rsidRPr="00F11BDA">
        <w:rPr>
          <w:rFonts w:ascii="Calibri" w:eastAsia="Times New Roman" w:hAnsi="Calibri" w:cs="Times New Roman"/>
          <w:b/>
          <w:noProof w:val="0"/>
          <w:color w:val="0563C1" w:themeColor="hyperlink"/>
          <w:u w:val="single"/>
          <w:lang w:eastAsia="hr-HR"/>
        </w:rPr>
        <w:t xml:space="preserve"> </w:t>
      </w:r>
      <w:hyperlink r:id="rId4" w:history="1">
        <w:r w:rsidRPr="00F11BDA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F11BDA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  odnosno na adresu: </w:t>
      </w:r>
      <w:proofErr w:type="spellStart"/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B4461E" w:rsidRPr="00F11BDA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F11BDA">
        <w:rPr>
          <w:rFonts w:ascii="Calibri" w:eastAsia="Times New Roman" w:hAnsi="Calibri" w:cs="Times New Roman"/>
          <w:b/>
          <w:noProof w:val="0"/>
          <w:lang w:eastAsia="hr-HR"/>
        </w:rPr>
        <w:t>17</w:t>
      </w: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F11BDA">
        <w:rPr>
          <w:rFonts w:ascii="Calibri" w:eastAsia="Times New Roman" w:hAnsi="Calibri" w:cs="Times New Roman"/>
          <w:b/>
          <w:noProof w:val="0"/>
          <w:lang w:eastAsia="hr-HR"/>
        </w:rPr>
        <w:t>veljače</w:t>
      </w:r>
      <w:r w:rsidR="0069409D"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 </w:t>
      </w: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202</w:t>
      </w:r>
      <w:r w:rsidR="0069409D" w:rsidRPr="00F11BDA">
        <w:rPr>
          <w:rFonts w:ascii="Calibri" w:eastAsia="Times New Roman" w:hAnsi="Calibri" w:cs="Times New Roman"/>
          <w:b/>
          <w:noProof w:val="0"/>
          <w:lang w:eastAsia="hr-HR"/>
        </w:rPr>
        <w:t>3</w:t>
      </w: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B4461E" w:rsidRPr="00F11BDA" w:rsidRDefault="00B4461E" w:rsidP="00B4461E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F11BDA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F11BDA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817A02" w:rsidRPr="00F11BDA" w:rsidRDefault="00B4461E" w:rsidP="006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eastAsia="zh-CN"/>
        </w:rPr>
      </w:pPr>
      <w:r w:rsidRPr="00F11BDA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F11BDA">
        <w:rPr>
          <w:rFonts w:ascii="Calibri" w:eastAsia="Times New Roman" w:hAnsi="Calibri" w:cs="Times New Roman"/>
          <w:b/>
          <w:noProof w:val="0"/>
          <w:lang w:eastAsia="zh-CN"/>
        </w:rPr>
        <w:t>20</w:t>
      </w:r>
      <w:r w:rsidRPr="00F11BDA">
        <w:rPr>
          <w:rFonts w:ascii="Calibri" w:eastAsia="Times New Roman" w:hAnsi="Calibri" w:cs="Times New Roman"/>
          <w:b/>
          <w:noProof w:val="0"/>
          <w:lang w:eastAsia="zh-CN"/>
        </w:rPr>
        <w:t xml:space="preserve">. </w:t>
      </w:r>
      <w:r w:rsidR="00F11BDA">
        <w:rPr>
          <w:rFonts w:ascii="Calibri" w:eastAsia="Times New Roman" w:hAnsi="Calibri" w:cs="Times New Roman"/>
          <w:b/>
          <w:noProof w:val="0"/>
          <w:lang w:eastAsia="zh-CN"/>
        </w:rPr>
        <w:t>veljače</w:t>
      </w:r>
      <w:r w:rsidR="0069409D" w:rsidRPr="00F11BDA">
        <w:rPr>
          <w:rFonts w:ascii="Calibri" w:eastAsia="Times New Roman" w:hAnsi="Calibri" w:cs="Times New Roman"/>
          <w:b/>
          <w:noProof w:val="0"/>
          <w:lang w:eastAsia="zh-CN"/>
        </w:rPr>
        <w:t xml:space="preserve"> 2023</w:t>
      </w:r>
      <w:r w:rsidRPr="00F11BDA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="00F11BDA" w:rsidRPr="000E7F1C">
          <w:rPr>
            <w:rStyle w:val="Hiperveza"/>
          </w:rPr>
          <w:t>https://opcina-viskovo.hr/z</w:t>
        </w:r>
        <w:bookmarkStart w:id="0" w:name="_GoBack"/>
        <w:bookmarkEnd w:id="0"/>
        <w:r w:rsidR="00F11BDA" w:rsidRPr="000E7F1C">
          <w:rPr>
            <w:rStyle w:val="Hiperveza"/>
          </w:rPr>
          <w:t>atvorena-savjetovanja-s-javnoscu-2023-godina</w:t>
        </w:r>
      </w:hyperlink>
      <w:r w:rsidR="00F11BDA">
        <w:rPr>
          <w:rStyle w:val="Hiperveza"/>
        </w:rPr>
        <w:t xml:space="preserve">. </w:t>
      </w:r>
      <w:r w:rsidRPr="00F11BDA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sectPr w:rsidR="00817A02" w:rsidRPr="00F11BDA" w:rsidSect="00BE1F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E"/>
    <w:rsid w:val="00417CDD"/>
    <w:rsid w:val="0069409D"/>
    <w:rsid w:val="00817A02"/>
    <w:rsid w:val="00B4461E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EF79-B8FD-43DC-8B5F-8468422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1E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461E"/>
    <w:rPr>
      <w:color w:val="0000FF"/>
      <w:u w:val="single"/>
    </w:rPr>
  </w:style>
  <w:style w:type="character" w:customStyle="1" w:styleId="Zadanifontodlomka1">
    <w:name w:val="Zadani font odlomka1"/>
    <w:rsid w:val="0069409D"/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semiHidden/>
    <w:locked/>
    <w:rsid w:val="00F11BDA"/>
    <w:rPr>
      <w:rFonts w:ascii="Arial" w:hAnsi="Arial" w:cs="Arial"/>
      <w:b/>
      <w:bCs/>
    </w:rPr>
  </w:style>
  <w:style w:type="paragraph" w:styleId="Tijeloteksta">
    <w:name w:val="Body Text"/>
    <w:aliases w:val="uvlaka 3,uvlaka 2"/>
    <w:basedOn w:val="Normal"/>
    <w:link w:val="TijelotekstaChar"/>
    <w:uiPriority w:val="99"/>
    <w:semiHidden/>
    <w:unhideWhenUsed/>
    <w:rsid w:val="00F11BDA"/>
    <w:pPr>
      <w:spacing w:after="0" w:line="240" w:lineRule="auto"/>
      <w:jc w:val="center"/>
    </w:pPr>
    <w:rPr>
      <w:rFonts w:ascii="Arial" w:hAnsi="Arial" w:cs="Arial"/>
      <w:b/>
      <w:bCs/>
      <w:noProof w:val="0"/>
    </w:rPr>
  </w:style>
  <w:style w:type="character" w:customStyle="1" w:styleId="TijelotekstaChar1">
    <w:name w:val="Tijelo teksta Char1"/>
    <w:basedOn w:val="Zadanifontodlomka"/>
    <w:uiPriority w:val="99"/>
    <w:semiHidden/>
    <w:rsid w:val="00F11BD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savjetovanja-s-javnoscu-2023-godina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2023-01-16T13:30:00Z</dcterms:created>
  <dcterms:modified xsi:type="dcterms:W3CDTF">2023-01-16T13:30:00Z</dcterms:modified>
</cp:coreProperties>
</file>